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3F" w:rsidRDefault="00853B3F" w:rsidP="00853B3F">
      <w:pPr>
        <w:jc w:val="center"/>
        <w:rPr>
          <w:noProof/>
          <w:sz w:val="28"/>
          <w:szCs w:val="28"/>
          <w:lang w:val="uk-UA"/>
        </w:rPr>
      </w:pPr>
    </w:p>
    <w:p w:rsidR="00853B3F" w:rsidRPr="009F4BA2" w:rsidRDefault="00E23851" w:rsidP="00853B3F">
      <w:pPr>
        <w:jc w:val="center"/>
        <w:rPr>
          <w:lang w:val="uk-UA"/>
        </w:rPr>
      </w:pPr>
      <w:r w:rsidRPr="009F4BA2">
        <w:rPr>
          <w:noProof/>
          <w:sz w:val="28"/>
          <w:szCs w:val="28"/>
        </w:rPr>
        <w:drawing>
          <wp:inline distT="0" distB="0" distL="0" distR="0">
            <wp:extent cx="421165" cy="5730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4" cy="57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B3F" w:rsidRPr="00853B3F">
        <w:rPr>
          <w:lang w:val="uk-UA"/>
        </w:rPr>
        <w:t xml:space="preserve"> </w:t>
      </w:r>
    </w:p>
    <w:p w:rsidR="00CD7E63" w:rsidRPr="009F4BA2" w:rsidRDefault="00CD7E63" w:rsidP="004B21E6">
      <w:pPr>
        <w:jc w:val="center"/>
        <w:rPr>
          <w:b/>
          <w:sz w:val="28"/>
          <w:szCs w:val="28"/>
          <w:lang w:val="uk-UA"/>
        </w:rPr>
      </w:pPr>
      <w:r w:rsidRPr="009F4BA2">
        <w:rPr>
          <w:b/>
          <w:sz w:val="28"/>
          <w:szCs w:val="28"/>
          <w:lang w:val="uk-UA"/>
        </w:rPr>
        <w:t>ЛИСЯНСЬКА СЕЛИЩНА РАДА</w:t>
      </w:r>
    </w:p>
    <w:p w:rsidR="0008319C" w:rsidRPr="009F4BA2" w:rsidRDefault="0008319C" w:rsidP="004B21E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9F4BA2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3351ED" w:rsidRPr="009F4BA2" w:rsidRDefault="003351ED" w:rsidP="004B21E6">
      <w:pPr>
        <w:rPr>
          <w:sz w:val="28"/>
          <w:szCs w:val="28"/>
          <w:lang w:val="uk-UA"/>
        </w:rPr>
      </w:pPr>
    </w:p>
    <w:p w:rsidR="00CD7E63" w:rsidRPr="009F4BA2" w:rsidRDefault="00876C1B" w:rsidP="004B21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</w:t>
      </w:r>
      <w:r w:rsidR="00A52498" w:rsidRPr="009F4BA2">
        <w:rPr>
          <w:sz w:val="28"/>
          <w:szCs w:val="28"/>
          <w:lang w:val="uk-UA"/>
        </w:rPr>
        <w:t>.</w:t>
      </w:r>
      <w:r w:rsidR="00853B3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="00A52498" w:rsidRPr="009F4BA2">
        <w:rPr>
          <w:sz w:val="28"/>
          <w:szCs w:val="28"/>
          <w:lang w:val="uk-UA"/>
        </w:rPr>
        <w:t>.</w:t>
      </w:r>
      <w:r w:rsidR="00CD7E63" w:rsidRPr="009F4BA2">
        <w:rPr>
          <w:sz w:val="28"/>
          <w:szCs w:val="28"/>
          <w:lang w:val="uk-UA"/>
        </w:rPr>
        <w:t>20</w:t>
      </w:r>
      <w:r w:rsidR="00A74527" w:rsidRPr="009F4BA2">
        <w:rPr>
          <w:sz w:val="28"/>
          <w:szCs w:val="28"/>
          <w:lang w:val="uk-UA"/>
        </w:rPr>
        <w:t>20</w:t>
      </w:r>
      <w:r w:rsidR="00CD7E63" w:rsidRPr="009F4BA2">
        <w:rPr>
          <w:sz w:val="28"/>
          <w:szCs w:val="28"/>
          <w:lang w:val="uk-UA"/>
        </w:rPr>
        <w:t xml:space="preserve">                  </w:t>
      </w:r>
      <w:r w:rsidR="00A9597A" w:rsidRPr="009F4BA2">
        <w:rPr>
          <w:sz w:val="28"/>
          <w:szCs w:val="28"/>
          <w:lang w:val="uk-UA"/>
        </w:rPr>
        <w:t xml:space="preserve">       </w:t>
      </w:r>
      <w:r w:rsidR="00CD7E63" w:rsidRPr="009F4BA2">
        <w:rPr>
          <w:sz w:val="28"/>
          <w:szCs w:val="28"/>
          <w:lang w:val="uk-UA"/>
        </w:rPr>
        <w:t xml:space="preserve">          </w:t>
      </w:r>
      <w:r w:rsidR="0027242A" w:rsidRPr="009F4BA2">
        <w:rPr>
          <w:sz w:val="28"/>
          <w:szCs w:val="28"/>
          <w:lang w:val="uk-UA"/>
        </w:rPr>
        <w:t xml:space="preserve">    </w:t>
      </w:r>
      <w:r w:rsidR="005B35BE">
        <w:rPr>
          <w:sz w:val="28"/>
          <w:szCs w:val="28"/>
          <w:lang w:val="uk-UA"/>
        </w:rPr>
        <w:t xml:space="preserve">  </w:t>
      </w:r>
      <w:proofErr w:type="spellStart"/>
      <w:r w:rsidR="005B35BE">
        <w:rPr>
          <w:sz w:val="28"/>
          <w:szCs w:val="28"/>
          <w:lang w:val="uk-UA"/>
        </w:rPr>
        <w:t>смт</w:t>
      </w:r>
      <w:proofErr w:type="spellEnd"/>
      <w:r w:rsidR="005B35BE">
        <w:rPr>
          <w:sz w:val="28"/>
          <w:szCs w:val="28"/>
          <w:lang w:val="uk-UA"/>
        </w:rPr>
        <w:t xml:space="preserve"> </w:t>
      </w:r>
      <w:proofErr w:type="spellStart"/>
      <w:r w:rsidR="005B35BE">
        <w:rPr>
          <w:sz w:val="28"/>
          <w:szCs w:val="28"/>
          <w:lang w:val="uk-UA"/>
        </w:rPr>
        <w:t>Лисянка</w:t>
      </w:r>
      <w:proofErr w:type="spellEnd"/>
      <w:r w:rsidR="005B35BE">
        <w:rPr>
          <w:sz w:val="28"/>
          <w:szCs w:val="28"/>
          <w:lang w:val="uk-UA"/>
        </w:rPr>
        <w:t xml:space="preserve">                </w:t>
      </w:r>
      <w:r w:rsidR="00CD7E63" w:rsidRPr="009F4BA2">
        <w:rPr>
          <w:sz w:val="28"/>
          <w:szCs w:val="28"/>
          <w:lang w:val="uk-UA"/>
        </w:rPr>
        <w:t xml:space="preserve"> </w:t>
      </w:r>
      <w:r w:rsidR="00F949D0" w:rsidRPr="009F4BA2">
        <w:rPr>
          <w:sz w:val="28"/>
          <w:szCs w:val="28"/>
          <w:lang w:val="uk-UA"/>
        </w:rPr>
        <w:t xml:space="preserve">                </w:t>
      </w:r>
      <w:r w:rsidR="00853B3F">
        <w:rPr>
          <w:sz w:val="28"/>
          <w:szCs w:val="28"/>
          <w:lang w:val="uk-UA"/>
        </w:rPr>
        <w:t xml:space="preserve">      </w:t>
      </w:r>
      <w:r w:rsidR="00CD7E63" w:rsidRPr="009F4BA2">
        <w:rPr>
          <w:sz w:val="28"/>
          <w:szCs w:val="28"/>
          <w:lang w:val="uk-UA"/>
        </w:rPr>
        <w:t xml:space="preserve">№ </w:t>
      </w:r>
      <w:r w:rsidR="00853B3F">
        <w:rPr>
          <w:sz w:val="28"/>
          <w:szCs w:val="28"/>
          <w:lang w:val="uk-UA"/>
        </w:rPr>
        <w:t>1-</w:t>
      </w:r>
      <w:r w:rsidR="00FB2BCE">
        <w:rPr>
          <w:sz w:val="28"/>
          <w:szCs w:val="28"/>
          <w:lang w:val="uk-UA"/>
        </w:rPr>
        <w:t>1</w:t>
      </w:r>
      <w:r w:rsidR="00A9597A" w:rsidRPr="009F4BA2">
        <w:rPr>
          <w:sz w:val="28"/>
          <w:szCs w:val="28"/>
          <w:lang w:val="uk-UA"/>
        </w:rPr>
        <w:t>/VII</w:t>
      </w:r>
      <w:r w:rsidR="005B35BE">
        <w:rPr>
          <w:sz w:val="28"/>
          <w:szCs w:val="28"/>
          <w:lang w:val="uk-UA"/>
        </w:rPr>
        <w:t>І</w:t>
      </w:r>
    </w:p>
    <w:p w:rsidR="00CD7E63" w:rsidRPr="009F4BA2" w:rsidRDefault="00CD7E63" w:rsidP="004B21E6">
      <w:pPr>
        <w:jc w:val="both"/>
        <w:rPr>
          <w:sz w:val="28"/>
          <w:szCs w:val="28"/>
          <w:lang w:val="uk-UA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A9597A" w:rsidRPr="00853B3F" w:rsidTr="00B8476D">
        <w:tc>
          <w:tcPr>
            <w:tcW w:w="5920" w:type="dxa"/>
          </w:tcPr>
          <w:p w:rsidR="00853B3F" w:rsidRDefault="007918A3" w:rsidP="00A74527">
            <w:pPr>
              <w:jc w:val="both"/>
              <w:rPr>
                <w:sz w:val="28"/>
                <w:szCs w:val="28"/>
                <w:lang w:val="uk-UA"/>
              </w:rPr>
            </w:pPr>
            <w:r w:rsidRPr="00A9597A">
              <w:rPr>
                <w:sz w:val="28"/>
                <w:szCs w:val="28"/>
                <w:lang w:val="uk-UA"/>
              </w:rPr>
              <w:t xml:space="preserve">Про </w:t>
            </w:r>
            <w:r w:rsidR="00DB2D32">
              <w:rPr>
                <w:sz w:val="28"/>
                <w:szCs w:val="28"/>
                <w:lang w:val="uk-UA"/>
              </w:rPr>
              <w:t>обрання секретаря</w:t>
            </w:r>
            <w:r w:rsidR="00853B3F">
              <w:rPr>
                <w:sz w:val="28"/>
                <w:szCs w:val="28"/>
                <w:lang w:val="uk-UA"/>
              </w:rPr>
              <w:t xml:space="preserve"> </w:t>
            </w:r>
          </w:p>
          <w:p w:rsidR="00A74527" w:rsidRPr="009F4BA2" w:rsidRDefault="00853B3F" w:rsidP="00A745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Лисянсько</w:t>
            </w:r>
            <w:r w:rsidR="00DB2D32">
              <w:rPr>
                <w:sz w:val="28"/>
                <w:szCs w:val="28"/>
                <w:lang w:val="uk-UA"/>
              </w:rPr>
              <w:t>ї селищної ради</w:t>
            </w:r>
          </w:p>
          <w:p w:rsidR="00A9597A" w:rsidRPr="009F4BA2" w:rsidRDefault="00A9597A" w:rsidP="004B21E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A9597A" w:rsidRPr="009F4BA2" w:rsidRDefault="00A9597A" w:rsidP="004B21E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74527" w:rsidRDefault="00DB2D32" w:rsidP="00853B3F">
      <w:pPr>
        <w:spacing w:before="120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Розглянувши пропозицію </w:t>
      </w:r>
      <w:proofErr w:type="spellStart"/>
      <w:r>
        <w:rPr>
          <w:sz w:val="28"/>
          <w:szCs w:val="28"/>
          <w:lang w:val="uk-UA" w:eastAsia="uk-UA"/>
        </w:rPr>
        <w:t>Лисянського</w:t>
      </w:r>
      <w:proofErr w:type="spellEnd"/>
      <w:r>
        <w:rPr>
          <w:sz w:val="28"/>
          <w:szCs w:val="28"/>
          <w:lang w:val="uk-UA" w:eastAsia="uk-UA"/>
        </w:rPr>
        <w:t xml:space="preserve"> селищного голови </w:t>
      </w:r>
      <w:proofErr w:type="spellStart"/>
      <w:r>
        <w:rPr>
          <w:sz w:val="28"/>
          <w:szCs w:val="28"/>
          <w:lang w:val="uk-UA" w:eastAsia="uk-UA"/>
        </w:rPr>
        <w:t>Проценка</w:t>
      </w:r>
      <w:proofErr w:type="spellEnd"/>
      <w:r>
        <w:rPr>
          <w:sz w:val="28"/>
          <w:szCs w:val="28"/>
          <w:lang w:val="uk-UA" w:eastAsia="uk-UA"/>
        </w:rPr>
        <w:t xml:space="preserve"> Анатолія Петровича та заслухавши повідомлення лічильної комісії про результати таємного голосування щодо обрання секретаря Лисянської селищної ради, в</w:t>
      </w:r>
      <w:r w:rsidR="00A74527" w:rsidRPr="009F4BA2">
        <w:rPr>
          <w:sz w:val="28"/>
          <w:szCs w:val="28"/>
          <w:lang w:val="uk-UA" w:eastAsia="uk-UA"/>
        </w:rPr>
        <w:t xml:space="preserve">ідповідно до </w:t>
      </w:r>
      <w:r>
        <w:rPr>
          <w:sz w:val="28"/>
          <w:szCs w:val="28"/>
          <w:lang w:val="uk-UA" w:eastAsia="uk-UA"/>
        </w:rPr>
        <w:t xml:space="preserve">пункту 4 </w:t>
      </w:r>
      <w:r w:rsidR="00BA2D92">
        <w:rPr>
          <w:sz w:val="28"/>
          <w:szCs w:val="28"/>
          <w:lang w:val="uk-UA" w:eastAsia="uk-UA"/>
        </w:rPr>
        <w:t xml:space="preserve">частини першої статті 26, пункту 4 </w:t>
      </w:r>
      <w:r>
        <w:rPr>
          <w:sz w:val="28"/>
          <w:szCs w:val="28"/>
          <w:lang w:val="uk-UA" w:eastAsia="uk-UA"/>
        </w:rPr>
        <w:t>части</w:t>
      </w:r>
      <w:r w:rsidR="00BA2D92">
        <w:rPr>
          <w:sz w:val="28"/>
          <w:szCs w:val="28"/>
          <w:lang w:val="uk-UA" w:eastAsia="uk-UA"/>
        </w:rPr>
        <w:t>н</w:t>
      </w:r>
      <w:r>
        <w:rPr>
          <w:sz w:val="28"/>
          <w:szCs w:val="28"/>
          <w:lang w:val="uk-UA" w:eastAsia="uk-UA"/>
        </w:rPr>
        <w:t xml:space="preserve">и </w:t>
      </w:r>
      <w:r w:rsidR="00BA2D92">
        <w:rPr>
          <w:sz w:val="28"/>
          <w:szCs w:val="28"/>
          <w:lang w:val="uk-UA" w:eastAsia="uk-UA"/>
        </w:rPr>
        <w:t>четвертої</w:t>
      </w:r>
      <w:r>
        <w:rPr>
          <w:sz w:val="28"/>
          <w:szCs w:val="28"/>
          <w:lang w:val="uk-UA" w:eastAsia="uk-UA"/>
        </w:rPr>
        <w:t xml:space="preserve"> статті 42, частини </w:t>
      </w:r>
      <w:r w:rsidR="00BA2D92">
        <w:rPr>
          <w:sz w:val="28"/>
          <w:szCs w:val="28"/>
          <w:lang w:val="uk-UA" w:eastAsia="uk-UA"/>
        </w:rPr>
        <w:t xml:space="preserve">першої </w:t>
      </w:r>
      <w:r>
        <w:rPr>
          <w:sz w:val="28"/>
          <w:szCs w:val="28"/>
          <w:lang w:val="uk-UA" w:eastAsia="uk-UA"/>
        </w:rPr>
        <w:t xml:space="preserve">статті </w:t>
      </w:r>
      <w:r w:rsidR="00853B3F">
        <w:rPr>
          <w:sz w:val="28"/>
          <w:szCs w:val="28"/>
          <w:lang w:val="uk-UA" w:eastAsia="uk-UA"/>
        </w:rPr>
        <w:t>5</w:t>
      </w:r>
      <w:r>
        <w:rPr>
          <w:sz w:val="28"/>
          <w:szCs w:val="28"/>
          <w:lang w:val="uk-UA" w:eastAsia="uk-UA"/>
        </w:rPr>
        <w:t xml:space="preserve">0, частини </w:t>
      </w:r>
      <w:r w:rsidR="00BA2D92">
        <w:rPr>
          <w:sz w:val="28"/>
          <w:szCs w:val="28"/>
          <w:lang w:val="uk-UA" w:eastAsia="uk-UA"/>
        </w:rPr>
        <w:t>першої</w:t>
      </w:r>
      <w:r>
        <w:rPr>
          <w:sz w:val="28"/>
          <w:szCs w:val="28"/>
          <w:lang w:val="uk-UA" w:eastAsia="uk-UA"/>
        </w:rPr>
        <w:t xml:space="preserve"> статті 59 </w:t>
      </w:r>
      <w:r w:rsidR="00A74527" w:rsidRPr="009F4BA2">
        <w:rPr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BA2D92">
        <w:rPr>
          <w:sz w:val="28"/>
          <w:szCs w:val="28"/>
          <w:lang w:val="uk-UA" w:eastAsia="uk-UA"/>
        </w:rPr>
        <w:t xml:space="preserve">абзацу третього </w:t>
      </w:r>
      <w:r w:rsidR="00853B3F">
        <w:rPr>
          <w:sz w:val="28"/>
          <w:szCs w:val="28"/>
          <w:lang w:val="uk-UA" w:eastAsia="uk-UA"/>
        </w:rPr>
        <w:t xml:space="preserve">частини </w:t>
      </w:r>
      <w:r w:rsidR="00BA2D92">
        <w:rPr>
          <w:sz w:val="28"/>
          <w:szCs w:val="28"/>
          <w:lang w:val="uk-UA" w:eastAsia="uk-UA"/>
        </w:rPr>
        <w:t xml:space="preserve">першої статті 10 </w:t>
      </w:r>
      <w:r w:rsidR="00853B3F">
        <w:rPr>
          <w:sz w:val="28"/>
          <w:szCs w:val="28"/>
          <w:lang w:val="uk-UA" w:eastAsia="uk-UA"/>
        </w:rPr>
        <w:t>Закону України «Про службу в органах місцевого самоврядування»</w:t>
      </w:r>
      <w:r w:rsidR="000619B8" w:rsidRPr="009F4BA2">
        <w:rPr>
          <w:sz w:val="28"/>
          <w:szCs w:val="28"/>
          <w:lang w:val="uk-UA"/>
        </w:rPr>
        <w:t>,</w:t>
      </w:r>
      <w:r w:rsidR="00A419B9" w:rsidRPr="009F4BA2">
        <w:rPr>
          <w:sz w:val="28"/>
          <w:szCs w:val="28"/>
          <w:lang w:val="uk-UA"/>
        </w:rPr>
        <w:t xml:space="preserve"> </w:t>
      </w:r>
      <w:r w:rsidR="00A74527" w:rsidRPr="009F4BA2">
        <w:rPr>
          <w:sz w:val="28"/>
          <w:szCs w:val="28"/>
          <w:lang w:val="uk-UA" w:eastAsia="uk-UA"/>
        </w:rPr>
        <w:t>селищна рада</w:t>
      </w:r>
    </w:p>
    <w:p w:rsidR="00853B3F" w:rsidRPr="009F4BA2" w:rsidRDefault="00853B3F" w:rsidP="00853B3F">
      <w:pPr>
        <w:spacing w:before="120"/>
        <w:ind w:firstLine="708"/>
        <w:jc w:val="both"/>
        <w:rPr>
          <w:sz w:val="28"/>
          <w:szCs w:val="28"/>
          <w:lang w:val="uk-UA" w:eastAsia="uk-UA"/>
        </w:rPr>
      </w:pPr>
    </w:p>
    <w:p w:rsidR="00B262E2" w:rsidRDefault="00B262E2" w:rsidP="00B262E2">
      <w:pPr>
        <w:jc w:val="center"/>
        <w:rPr>
          <w:b/>
          <w:sz w:val="28"/>
          <w:szCs w:val="28"/>
          <w:lang w:val="uk-UA"/>
        </w:rPr>
      </w:pPr>
      <w:r w:rsidRPr="009F4BA2">
        <w:rPr>
          <w:b/>
          <w:sz w:val="28"/>
          <w:szCs w:val="28"/>
          <w:lang w:val="uk-UA"/>
        </w:rPr>
        <w:t>ВИРІШИЛА:</w:t>
      </w:r>
    </w:p>
    <w:p w:rsidR="00853B3F" w:rsidRPr="009F4BA2" w:rsidRDefault="00853B3F" w:rsidP="00B262E2">
      <w:pPr>
        <w:jc w:val="center"/>
        <w:rPr>
          <w:b/>
          <w:sz w:val="28"/>
          <w:szCs w:val="28"/>
          <w:lang w:val="uk-UA"/>
        </w:rPr>
      </w:pPr>
    </w:p>
    <w:p w:rsidR="006C317B" w:rsidRDefault="00853B3F" w:rsidP="00853B3F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BA2D92">
        <w:rPr>
          <w:b w:val="0"/>
          <w:szCs w:val="28"/>
        </w:rPr>
        <w:t xml:space="preserve">Затвердити протокол № </w:t>
      </w:r>
      <w:r w:rsidR="00AB1902">
        <w:rPr>
          <w:b w:val="0"/>
          <w:szCs w:val="28"/>
        </w:rPr>
        <w:t>2</w:t>
      </w:r>
      <w:r w:rsidR="00BA2D92">
        <w:rPr>
          <w:b w:val="0"/>
          <w:szCs w:val="28"/>
        </w:rPr>
        <w:t xml:space="preserve"> засідання лічильної комісії Лисянської селищної ради про результати таємного голосування щодо обрання секретаря Лисянської селищної ради (додається)</w:t>
      </w:r>
      <w:r>
        <w:rPr>
          <w:b w:val="0"/>
          <w:szCs w:val="28"/>
        </w:rPr>
        <w:t>.</w:t>
      </w:r>
    </w:p>
    <w:p w:rsidR="00853B3F" w:rsidRDefault="00853B3F" w:rsidP="00853B3F">
      <w:pPr>
        <w:pStyle w:val="a4"/>
        <w:ind w:firstLine="708"/>
        <w:jc w:val="both"/>
        <w:rPr>
          <w:b w:val="0"/>
          <w:szCs w:val="28"/>
        </w:rPr>
      </w:pPr>
    </w:p>
    <w:p w:rsidR="00853B3F" w:rsidRDefault="00853B3F" w:rsidP="00853B3F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="00BA2D92">
        <w:rPr>
          <w:b w:val="0"/>
          <w:szCs w:val="28"/>
        </w:rPr>
        <w:t xml:space="preserve">Обрати секретарем Лисянської селищної ради на строк повноважень Лисянської селищної ради </w:t>
      </w:r>
      <w:proofErr w:type="spellStart"/>
      <w:r w:rsidR="00AB1902">
        <w:rPr>
          <w:b w:val="0"/>
          <w:szCs w:val="28"/>
        </w:rPr>
        <w:t>Макушенка</w:t>
      </w:r>
      <w:proofErr w:type="spellEnd"/>
      <w:r w:rsidR="00AB1902">
        <w:rPr>
          <w:b w:val="0"/>
          <w:szCs w:val="28"/>
        </w:rPr>
        <w:t xml:space="preserve"> Олександра Васильовича</w:t>
      </w:r>
      <w:r w:rsidR="00BA2D92">
        <w:rPr>
          <w:b w:val="0"/>
          <w:szCs w:val="28"/>
        </w:rPr>
        <w:t xml:space="preserve"> – депутата Лисянської селищної ради</w:t>
      </w:r>
      <w:r>
        <w:rPr>
          <w:b w:val="0"/>
          <w:szCs w:val="28"/>
        </w:rPr>
        <w:t>.</w:t>
      </w:r>
    </w:p>
    <w:p w:rsidR="005008E7" w:rsidRDefault="005008E7" w:rsidP="00853B3F">
      <w:pPr>
        <w:pStyle w:val="a4"/>
        <w:ind w:firstLine="708"/>
        <w:jc w:val="both"/>
        <w:rPr>
          <w:b w:val="0"/>
          <w:szCs w:val="28"/>
        </w:rPr>
      </w:pPr>
    </w:p>
    <w:p w:rsidR="005008E7" w:rsidRPr="005008E7" w:rsidRDefault="005008E7" w:rsidP="00853B3F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3.</w:t>
      </w:r>
      <w:r w:rsidRPr="005008E7">
        <w:rPr>
          <w:b w:val="0"/>
          <w:szCs w:val="28"/>
        </w:rPr>
        <w:t xml:space="preserve"> Контроль за виконанням рішення покласти на селищного голови </w:t>
      </w:r>
      <w:proofErr w:type="spellStart"/>
      <w:r w:rsidRPr="005008E7">
        <w:rPr>
          <w:b w:val="0"/>
          <w:szCs w:val="28"/>
        </w:rPr>
        <w:t>Проценка</w:t>
      </w:r>
      <w:proofErr w:type="spellEnd"/>
      <w:r w:rsidRPr="005008E7">
        <w:rPr>
          <w:b w:val="0"/>
          <w:szCs w:val="28"/>
        </w:rPr>
        <w:t xml:space="preserve"> А.П.</w:t>
      </w:r>
    </w:p>
    <w:p w:rsidR="00B262E2" w:rsidRDefault="00B262E2" w:rsidP="004B21E6">
      <w:pPr>
        <w:tabs>
          <w:tab w:val="num" w:pos="0"/>
        </w:tabs>
        <w:rPr>
          <w:sz w:val="28"/>
          <w:szCs w:val="28"/>
          <w:lang w:val="uk-UA"/>
        </w:rPr>
      </w:pPr>
    </w:p>
    <w:p w:rsidR="00853B3F" w:rsidRDefault="00853B3F" w:rsidP="004B21E6">
      <w:pPr>
        <w:tabs>
          <w:tab w:val="num" w:pos="0"/>
        </w:tabs>
        <w:rPr>
          <w:sz w:val="28"/>
          <w:szCs w:val="28"/>
          <w:lang w:val="uk-UA"/>
        </w:rPr>
      </w:pPr>
    </w:p>
    <w:p w:rsidR="00853B3F" w:rsidRPr="009F4BA2" w:rsidRDefault="00853B3F" w:rsidP="004B21E6">
      <w:pPr>
        <w:tabs>
          <w:tab w:val="num" w:pos="0"/>
        </w:tabs>
        <w:rPr>
          <w:sz w:val="28"/>
          <w:szCs w:val="28"/>
          <w:lang w:val="uk-UA"/>
        </w:rPr>
      </w:pPr>
    </w:p>
    <w:p w:rsidR="00D40E69" w:rsidRPr="009F4BA2" w:rsidRDefault="00ED6598" w:rsidP="00DB2D32">
      <w:pPr>
        <w:rPr>
          <w:sz w:val="28"/>
          <w:szCs w:val="28"/>
          <w:lang w:val="uk-UA"/>
        </w:rPr>
      </w:pPr>
      <w:r w:rsidRPr="009F4BA2">
        <w:rPr>
          <w:sz w:val="28"/>
          <w:szCs w:val="28"/>
          <w:lang w:val="uk-UA"/>
        </w:rPr>
        <w:t>С</w:t>
      </w:r>
      <w:r w:rsidR="003351ED" w:rsidRPr="009F4BA2">
        <w:rPr>
          <w:sz w:val="28"/>
          <w:szCs w:val="28"/>
          <w:lang w:val="uk-UA"/>
        </w:rPr>
        <w:t xml:space="preserve">елищний голова </w:t>
      </w:r>
      <w:r w:rsidR="003351ED" w:rsidRPr="009F4BA2">
        <w:rPr>
          <w:sz w:val="28"/>
          <w:szCs w:val="28"/>
          <w:lang w:val="uk-UA"/>
        </w:rPr>
        <w:tab/>
      </w:r>
      <w:r w:rsidR="003351ED" w:rsidRPr="009F4BA2">
        <w:rPr>
          <w:sz w:val="28"/>
          <w:szCs w:val="28"/>
          <w:lang w:val="uk-UA"/>
        </w:rPr>
        <w:tab/>
      </w:r>
      <w:r w:rsidR="003351ED" w:rsidRPr="009F4BA2">
        <w:rPr>
          <w:sz w:val="28"/>
          <w:szCs w:val="28"/>
          <w:lang w:val="uk-UA"/>
        </w:rPr>
        <w:tab/>
      </w:r>
      <w:r w:rsidR="003351ED" w:rsidRPr="009F4BA2">
        <w:rPr>
          <w:sz w:val="28"/>
          <w:szCs w:val="28"/>
          <w:lang w:val="uk-UA"/>
        </w:rPr>
        <w:tab/>
      </w:r>
      <w:r w:rsidR="00BD474E" w:rsidRPr="009F4BA2">
        <w:rPr>
          <w:sz w:val="28"/>
          <w:szCs w:val="28"/>
          <w:lang w:val="uk-UA"/>
        </w:rPr>
        <w:t xml:space="preserve">                 </w:t>
      </w:r>
      <w:r w:rsidR="00FB0EAD" w:rsidRPr="009F4BA2">
        <w:rPr>
          <w:sz w:val="28"/>
          <w:szCs w:val="28"/>
          <w:lang w:val="uk-UA"/>
        </w:rPr>
        <w:t xml:space="preserve">  </w:t>
      </w:r>
      <w:r w:rsidR="00BD474E" w:rsidRPr="009F4BA2">
        <w:rPr>
          <w:sz w:val="28"/>
          <w:szCs w:val="28"/>
          <w:lang w:val="uk-UA"/>
        </w:rPr>
        <w:t xml:space="preserve">     </w:t>
      </w:r>
      <w:r w:rsidR="003351ED" w:rsidRPr="009F4BA2">
        <w:rPr>
          <w:sz w:val="28"/>
          <w:szCs w:val="28"/>
          <w:lang w:val="uk-UA"/>
        </w:rPr>
        <w:tab/>
      </w:r>
      <w:r w:rsidR="00DB2D32">
        <w:rPr>
          <w:sz w:val="28"/>
          <w:szCs w:val="28"/>
          <w:lang w:val="uk-UA"/>
        </w:rPr>
        <w:tab/>
      </w:r>
      <w:r w:rsidR="00853B3F">
        <w:rPr>
          <w:sz w:val="28"/>
          <w:szCs w:val="28"/>
          <w:lang w:val="uk-UA"/>
        </w:rPr>
        <w:t>А.П.</w:t>
      </w:r>
      <w:proofErr w:type="spellStart"/>
      <w:r w:rsidR="00853B3F">
        <w:rPr>
          <w:sz w:val="28"/>
          <w:szCs w:val="28"/>
          <w:lang w:val="uk-UA"/>
        </w:rPr>
        <w:t>Проценко</w:t>
      </w:r>
      <w:proofErr w:type="spellEnd"/>
    </w:p>
    <w:sectPr w:rsidR="00D40E69" w:rsidRPr="009F4BA2" w:rsidSect="00853B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391FEA"/>
    <w:multiLevelType w:val="hybridMultilevel"/>
    <w:tmpl w:val="B7E2E538"/>
    <w:lvl w:ilvl="0" w:tplc="28244540">
      <w:start w:val="1"/>
      <w:numFmt w:val="decimal"/>
      <w:lvlText w:val="%1."/>
      <w:lvlJc w:val="left"/>
      <w:pPr>
        <w:ind w:left="465" w:hanging="465"/>
      </w:pPr>
      <w:rPr>
        <w:rFonts w:ascii="Times New Roman" w:eastAsiaTheme="minorEastAsia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84CCE"/>
    <w:multiLevelType w:val="hybridMultilevel"/>
    <w:tmpl w:val="7C207E2C"/>
    <w:lvl w:ilvl="0" w:tplc="2C063C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28296B"/>
    <w:multiLevelType w:val="hybridMultilevel"/>
    <w:tmpl w:val="6E6A3242"/>
    <w:lvl w:ilvl="0" w:tplc="9D02044E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77777111"/>
    <w:multiLevelType w:val="hybridMultilevel"/>
    <w:tmpl w:val="12FCD4B4"/>
    <w:lvl w:ilvl="0" w:tplc="10607648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FC7906"/>
    <w:multiLevelType w:val="hybridMultilevel"/>
    <w:tmpl w:val="DF684582"/>
    <w:lvl w:ilvl="0" w:tplc="BE3A61D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064A96"/>
    <w:rsid w:val="0000511A"/>
    <w:rsid w:val="00010288"/>
    <w:rsid w:val="00011561"/>
    <w:rsid w:val="00016399"/>
    <w:rsid w:val="00026AFE"/>
    <w:rsid w:val="00040126"/>
    <w:rsid w:val="000607AF"/>
    <w:rsid w:val="000619B8"/>
    <w:rsid w:val="00064A96"/>
    <w:rsid w:val="00066093"/>
    <w:rsid w:val="0008319C"/>
    <w:rsid w:val="000941A0"/>
    <w:rsid w:val="000A697D"/>
    <w:rsid w:val="000B491C"/>
    <w:rsid w:val="000C627A"/>
    <w:rsid w:val="000D46AA"/>
    <w:rsid w:val="000E2E8D"/>
    <w:rsid w:val="001001B4"/>
    <w:rsid w:val="00126364"/>
    <w:rsid w:val="00136785"/>
    <w:rsid w:val="001478E8"/>
    <w:rsid w:val="00152912"/>
    <w:rsid w:val="001675C9"/>
    <w:rsid w:val="00180D66"/>
    <w:rsid w:val="00193BBC"/>
    <w:rsid w:val="001C1CB6"/>
    <w:rsid w:val="001F0C28"/>
    <w:rsid w:val="0026267B"/>
    <w:rsid w:val="00266B5A"/>
    <w:rsid w:val="0027109B"/>
    <w:rsid w:val="0027242A"/>
    <w:rsid w:val="00280958"/>
    <w:rsid w:val="002918D2"/>
    <w:rsid w:val="00293ABA"/>
    <w:rsid w:val="002C2C53"/>
    <w:rsid w:val="002F042D"/>
    <w:rsid w:val="00306826"/>
    <w:rsid w:val="003351ED"/>
    <w:rsid w:val="0036659D"/>
    <w:rsid w:val="00395F09"/>
    <w:rsid w:val="003A1712"/>
    <w:rsid w:val="003B27E9"/>
    <w:rsid w:val="003B3B7C"/>
    <w:rsid w:val="003C6F12"/>
    <w:rsid w:val="003D1CFE"/>
    <w:rsid w:val="00452CFC"/>
    <w:rsid w:val="00463054"/>
    <w:rsid w:val="0046509B"/>
    <w:rsid w:val="004B21E6"/>
    <w:rsid w:val="004C1741"/>
    <w:rsid w:val="004E0CEA"/>
    <w:rsid w:val="004E4379"/>
    <w:rsid w:val="005008E7"/>
    <w:rsid w:val="00553BD9"/>
    <w:rsid w:val="00571130"/>
    <w:rsid w:val="00572FDB"/>
    <w:rsid w:val="005B35BE"/>
    <w:rsid w:val="005D5EF2"/>
    <w:rsid w:val="00607865"/>
    <w:rsid w:val="00614193"/>
    <w:rsid w:val="006152F9"/>
    <w:rsid w:val="00646C9D"/>
    <w:rsid w:val="00647358"/>
    <w:rsid w:val="0065117D"/>
    <w:rsid w:val="006652AE"/>
    <w:rsid w:val="00696272"/>
    <w:rsid w:val="006B24BE"/>
    <w:rsid w:val="006B3C7D"/>
    <w:rsid w:val="006C317B"/>
    <w:rsid w:val="006D1806"/>
    <w:rsid w:val="006D1E78"/>
    <w:rsid w:val="006D3BB5"/>
    <w:rsid w:val="006E7E19"/>
    <w:rsid w:val="00741038"/>
    <w:rsid w:val="00746C31"/>
    <w:rsid w:val="0077094B"/>
    <w:rsid w:val="00781D69"/>
    <w:rsid w:val="007918A3"/>
    <w:rsid w:val="007B45D5"/>
    <w:rsid w:val="007B74CE"/>
    <w:rsid w:val="007C436A"/>
    <w:rsid w:val="007D1597"/>
    <w:rsid w:val="00800D19"/>
    <w:rsid w:val="00806CD2"/>
    <w:rsid w:val="00807820"/>
    <w:rsid w:val="00813109"/>
    <w:rsid w:val="0081416F"/>
    <w:rsid w:val="00821AC9"/>
    <w:rsid w:val="00825A3B"/>
    <w:rsid w:val="00853B3F"/>
    <w:rsid w:val="00876C1B"/>
    <w:rsid w:val="008911E5"/>
    <w:rsid w:val="00894584"/>
    <w:rsid w:val="008A293C"/>
    <w:rsid w:val="008A2A5B"/>
    <w:rsid w:val="008B0630"/>
    <w:rsid w:val="008B7C62"/>
    <w:rsid w:val="008D448A"/>
    <w:rsid w:val="008F05BF"/>
    <w:rsid w:val="00901755"/>
    <w:rsid w:val="0093277F"/>
    <w:rsid w:val="00952370"/>
    <w:rsid w:val="009656FB"/>
    <w:rsid w:val="009929A7"/>
    <w:rsid w:val="00992B53"/>
    <w:rsid w:val="009C4488"/>
    <w:rsid w:val="009E4F9B"/>
    <w:rsid w:val="009F3CCC"/>
    <w:rsid w:val="009F4BA2"/>
    <w:rsid w:val="00A05477"/>
    <w:rsid w:val="00A178EC"/>
    <w:rsid w:val="00A22B79"/>
    <w:rsid w:val="00A2763E"/>
    <w:rsid w:val="00A35A26"/>
    <w:rsid w:val="00A36AA7"/>
    <w:rsid w:val="00A40002"/>
    <w:rsid w:val="00A419B9"/>
    <w:rsid w:val="00A42CB4"/>
    <w:rsid w:val="00A44D42"/>
    <w:rsid w:val="00A4595C"/>
    <w:rsid w:val="00A52498"/>
    <w:rsid w:val="00A5784C"/>
    <w:rsid w:val="00A64229"/>
    <w:rsid w:val="00A718C2"/>
    <w:rsid w:val="00A74527"/>
    <w:rsid w:val="00A9597A"/>
    <w:rsid w:val="00AA44AE"/>
    <w:rsid w:val="00AB1902"/>
    <w:rsid w:val="00AB2DDB"/>
    <w:rsid w:val="00AB3019"/>
    <w:rsid w:val="00AD25BF"/>
    <w:rsid w:val="00AF1612"/>
    <w:rsid w:val="00AF5A2F"/>
    <w:rsid w:val="00B07990"/>
    <w:rsid w:val="00B262E2"/>
    <w:rsid w:val="00B479DB"/>
    <w:rsid w:val="00B7135B"/>
    <w:rsid w:val="00B8476D"/>
    <w:rsid w:val="00B91E24"/>
    <w:rsid w:val="00BA2D92"/>
    <w:rsid w:val="00BC60B4"/>
    <w:rsid w:val="00BD474E"/>
    <w:rsid w:val="00C03872"/>
    <w:rsid w:val="00C25BD9"/>
    <w:rsid w:val="00C4576C"/>
    <w:rsid w:val="00C65F38"/>
    <w:rsid w:val="00C66B55"/>
    <w:rsid w:val="00CC42DD"/>
    <w:rsid w:val="00CD01E6"/>
    <w:rsid w:val="00CD7E63"/>
    <w:rsid w:val="00CE168E"/>
    <w:rsid w:val="00CF088E"/>
    <w:rsid w:val="00D07CE5"/>
    <w:rsid w:val="00D229F8"/>
    <w:rsid w:val="00D312EF"/>
    <w:rsid w:val="00D344E3"/>
    <w:rsid w:val="00D40E69"/>
    <w:rsid w:val="00D71031"/>
    <w:rsid w:val="00D853FE"/>
    <w:rsid w:val="00D87211"/>
    <w:rsid w:val="00D94F89"/>
    <w:rsid w:val="00DA5584"/>
    <w:rsid w:val="00DA6531"/>
    <w:rsid w:val="00DB2D32"/>
    <w:rsid w:val="00DB2FC8"/>
    <w:rsid w:val="00DE2033"/>
    <w:rsid w:val="00DF1D88"/>
    <w:rsid w:val="00DF59BC"/>
    <w:rsid w:val="00E077A7"/>
    <w:rsid w:val="00E23851"/>
    <w:rsid w:val="00EC2635"/>
    <w:rsid w:val="00EC403A"/>
    <w:rsid w:val="00EC7B77"/>
    <w:rsid w:val="00ED6598"/>
    <w:rsid w:val="00EE2A6F"/>
    <w:rsid w:val="00F31317"/>
    <w:rsid w:val="00F35711"/>
    <w:rsid w:val="00F3750C"/>
    <w:rsid w:val="00F62855"/>
    <w:rsid w:val="00F949D0"/>
    <w:rsid w:val="00FA43F0"/>
    <w:rsid w:val="00FB0EAD"/>
    <w:rsid w:val="00FB2BCE"/>
    <w:rsid w:val="00FD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96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0831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831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64A96"/>
    <w:pPr>
      <w:keepNext/>
      <w:ind w:right="2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64A96"/>
    <w:pPr>
      <w:keepNext/>
      <w:ind w:right="282"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08319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4A96"/>
    <w:pPr>
      <w:ind w:firstLine="900"/>
      <w:jc w:val="both"/>
    </w:pPr>
    <w:rPr>
      <w:sz w:val="28"/>
      <w:szCs w:val="24"/>
      <w:lang w:val="uk-UA"/>
    </w:rPr>
  </w:style>
  <w:style w:type="character" w:customStyle="1" w:styleId="40">
    <w:name w:val="Заголовок 4 Знак"/>
    <w:link w:val="4"/>
    <w:rsid w:val="00064A96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rsid w:val="00064A96"/>
    <w:rPr>
      <w:sz w:val="28"/>
      <w:lang w:val="ru-RU" w:eastAsia="ru-RU" w:bidi="ar-SA"/>
    </w:rPr>
  </w:style>
  <w:style w:type="character" w:customStyle="1" w:styleId="10">
    <w:name w:val="Заголовок 1 Знак"/>
    <w:link w:val="1"/>
    <w:rsid w:val="000831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0831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semiHidden/>
    <w:rsid w:val="0008319C"/>
    <w:rPr>
      <w:rFonts w:ascii="Calibri" w:eastAsia="Times New Roman" w:hAnsi="Calibri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08319C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link w:val="a4"/>
    <w:uiPriority w:val="99"/>
    <w:rsid w:val="0008319C"/>
    <w:rPr>
      <w:b/>
      <w:sz w:val="28"/>
      <w:lang w:val="uk-UA"/>
    </w:rPr>
  </w:style>
  <w:style w:type="paragraph" w:styleId="a6">
    <w:name w:val="Body Text"/>
    <w:basedOn w:val="a"/>
    <w:link w:val="a7"/>
    <w:rsid w:val="0008319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sid w:val="0008319C"/>
    <w:rPr>
      <w:sz w:val="24"/>
      <w:szCs w:val="24"/>
    </w:rPr>
  </w:style>
  <w:style w:type="paragraph" w:styleId="a8">
    <w:name w:val="Balloon Text"/>
    <w:basedOn w:val="a"/>
    <w:link w:val="a9"/>
    <w:rsid w:val="006078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07865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CD7E63"/>
    <w:rPr>
      <w:color w:val="0000FF"/>
      <w:u w:val="single"/>
    </w:rPr>
  </w:style>
  <w:style w:type="paragraph" w:styleId="ab">
    <w:name w:val="No Spacing"/>
    <w:uiPriority w:val="1"/>
    <w:qFormat/>
    <w:rsid w:val="00266B5A"/>
    <w:rPr>
      <w:rFonts w:ascii="Calibri" w:hAnsi="Calibri"/>
      <w:sz w:val="22"/>
      <w:szCs w:val="22"/>
      <w:lang w:val="ru-RU" w:eastAsia="ru-RU"/>
    </w:rPr>
  </w:style>
  <w:style w:type="paragraph" w:styleId="ac">
    <w:name w:val="List Paragraph"/>
    <w:basedOn w:val="a"/>
    <w:uiPriority w:val="34"/>
    <w:qFormat/>
    <w:rsid w:val="00266B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table" w:styleId="ad">
    <w:name w:val="Table Grid"/>
    <w:basedOn w:val="a1"/>
    <w:rsid w:val="00A95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84D70-FEAD-4FDF-AE23-5492CEC4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2020-12-08T06:56:00Z</cp:lastPrinted>
  <dcterms:created xsi:type="dcterms:W3CDTF">2020-11-24T12:42:00Z</dcterms:created>
  <dcterms:modified xsi:type="dcterms:W3CDTF">2020-12-08T06:56:00Z</dcterms:modified>
</cp:coreProperties>
</file>